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508B56B5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07BE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7376BD44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59817ADC" w:rsidR="00F05A13" w:rsidRPr="005C24FF" w:rsidRDefault="001D3EE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4AD6D815">
            <wp:simplePos x="0" y="0"/>
            <wp:positionH relativeFrom="column">
              <wp:posOffset>971550</wp:posOffset>
            </wp:positionH>
            <wp:positionV relativeFrom="paragraph">
              <wp:posOffset>89535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799B063F">
            <wp:simplePos x="0" y="0"/>
            <wp:positionH relativeFrom="column">
              <wp:posOffset>5534025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TILTON UPPER</w:t>
      </w:r>
      <w:r w:rsidR="009C3DDA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SCHOOL</w:t>
      </w:r>
    </w:p>
    <w:p w14:paraId="6079460B" w14:textId="77777777" w:rsidR="00EA7382" w:rsidRPr="00494A54" w:rsidRDefault="00EA7382" w:rsidP="00EA7382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36"/>
        </w:rPr>
      </w:pPr>
      <w:bookmarkStart w:id="0" w:name="_Hlk115881762"/>
      <w:bookmarkStart w:id="1" w:name="_Hlk115863724"/>
      <w:r w:rsidRPr="00494A54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>PROGRAMAS PARA ANTES E DEPOIS DA ESCOLA</w:t>
      </w:r>
      <w:bookmarkEnd w:id="0"/>
    </w:p>
    <w:bookmarkEnd w:id="1"/>
    <w:p w14:paraId="3EE41E2D" w14:textId="77777777" w:rsidR="005C24FF" w:rsidRPr="000E6323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098FE37E" w14:textId="77777777" w:rsidR="007F3108" w:rsidRPr="007F3108" w:rsidRDefault="007F3108" w:rsidP="007F3108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2" w:name="_Hlk115881066"/>
      <w:bookmarkStart w:id="3" w:name="_Hlk115863741"/>
      <w:r w:rsidRPr="007F3108">
        <w:rPr>
          <w:rFonts w:ascii="Verdana" w:eastAsia="Verdana" w:hAnsi="Verdana" w:cs="Verdana"/>
          <w:b/>
          <w:sz w:val="15"/>
          <w:szCs w:val="15"/>
        </w:rPr>
        <w:t xml:space="preserve">Boys and Girls Club </w:t>
      </w:r>
    </w:p>
    <w:p w14:paraId="70171C95" w14:textId="77777777" w:rsidR="007F3108" w:rsidRPr="007F3108" w:rsidRDefault="007F3108" w:rsidP="007F3108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4" w:name="_Hlk115869842"/>
      <w:proofErr w:type="spellStart"/>
      <w:r w:rsidRPr="007F3108">
        <w:rPr>
          <w:rFonts w:ascii="Verdana" w:eastAsia="Verdana" w:hAnsi="Verdana" w:cs="Verdana"/>
          <w:b/>
          <w:bCs/>
          <w:i/>
          <w:sz w:val="15"/>
          <w:szCs w:val="15"/>
        </w:rPr>
        <w:t>Contato</w:t>
      </w:r>
      <w:proofErr w:type="spellEnd"/>
      <w:r w:rsidRPr="007F3108">
        <w:rPr>
          <w:rFonts w:ascii="Verdana" w:eastAsia="Verdana" w:hAnsi="Verdana" w:cs="Verdana"/>
          <w:b/>
          <w:bCs/>
          <w:i/>
          <w:sz w:val="15"/>
          <w:szCs w:val="15"/>
        </w:rPr>
        <w:t>:</w:t>
      </w:r>
      <w:r w:rsidRPr="007F3108">
        <w:rPr>
          <w:rFonts w:ascii="Verdana" w:eastAsia="Verdana" w:hAnsi="Verdana" w:cs="Verdana"/>
          <w:bCs/>
          <w:sz w:val="15"/>
          <w:szCs w:val="15"/>
        </w:rPr>
        <w:t xml:space="preserve">  </w:t>
      </w:r>
      <w:r w:rsidRPr="007F3108">
        <w:rPr>
          <w:rFonts w:ascii="Verdana" w:eastAsia="Verdana" w:hAnsi="Verdana" w:cs="Verdana"/>
          <w:bCs/>
          <w:i/>
          <w:sz w:val="15"/>
          <w:szCs w:val="15"/>
        </w:rPr>
        <w:t xml:space="preserve">Shannon Mission, </w:t>
      </w:r>
      <w:proofErr w:type="spellStart"/>
      <w:r w:rsidRPr="007F3108">
        <w:rPr>
          <w:rFonts w:ascii="Verdana" w:eastAsia="Verdana" w:hAnsi="Verdana" w:cs="Verdana"/>
          <w:bCs/>
          <w:i/>
          <w:sz w:val="15"/>
          <w:szCs w:val="15"/>
        </w:rPr>
        <w:t>Diretora</w:t>
      </w:r>
      <w:proofErr w:type="spellEnd"/>
      <w:r w:rsidRPr="007F3108">
        <w:rPr>
          <w:rFonts w:ascii="Verdana" w:eastAsia="Verdana" w:hAnsi="Verdana" w:cs="Verdana"/>
          <w:bCs/>
          <w:i/>
          <w:sz w:val="15"/>
          <w:szCs w:val="15"/>
        </w:rPr>
        <w:t xml:space="preserve"> de Opera</w:t>
      </w:r>
      <w:proofErr w:type="spellStart"/>
      <w:r w:rsidRPr="007F3108">
        <w:rPr>
          <w:rFonts w:ascii="Verdana" w:eastAsia="Verdana" w:hAnsi="Verdana" w:cs="Verdana"/>
          <w:bCs/>
          <w:i/>
          <w:sz w:val="15"/>
          <w:szCs w:val="15"/>
          <w:lang w:val="en-US"/>
        </w:rPr>
        <w:t>ções</w:t>
      </w:r>
      <w:proofErr w:type="spellEnd"/>
      <w:r w:rsidRPr="007F3108">
        <w:rPr>
          <w:rFonts w:ascii="Verdana" w:eastAsia="Verdana" w:hAnsi="Verdana" w:cs="Verdana"/>
          <w:bCs/>
          <w:i/>
          <w:sz w:val="15"/>
          <w:szCs w:val="15"/>
          <w:lang w:val="en-US"/>
        </w:rPr>
        <w:t xml:space="preserve"> no </w:t>
      </w:r>
      <w:r w:rsidRPr="007F3108">
        <w:rPr>
          <w:rFonts w:ascii="Verdana" w:eastAsia="Verdana" w:hAnsi="Verdana" w:cs="Verdana"/>
          <w:bCs/>
          <w:i/>
          <w:sz w:val="15"/>
          <w:szCs w:val="15"/>
        </w:rPr>
        <w:t xml:space="preserve">978-374-6171 Ramal </w:t>
      </w:r>
      <w:r w:rsidRPr="007F3108">
        <w:rPr>
          <w:rFonts w:ascii="Verdana" w:eastAsia="Verdana" w:hAnsi="Verdana" w:cs="Verdana"/>
          <w:bCs/>
          <w:sz w:val="15"/>
          <w:szCs w:val="15"/>
        </w:rPr>
        <w:t>01</w:t>
      </w:r>
      <w:r w:rsidRPr="007F3108">
        <w:rPr>
          <w:rFonts w:ascii="Verdana" w:eastAsia="Verdana" w:hAnsi="Verdana" w:cs="Verdana"/>
          <w:bCs/>
          <w:i/>
          <w:sz w:val="15"/>
          <w:szCs w:val="15"/>
        </w:rPr>
        <w:t xml:space="preserve"> </w:t>
      </w:r>
      <w:proofErr w:type="spellStart"/>
      <w:r w:rsidRPr="007F3108">
        <w:rPr>
          <w:rFonts w:ascii="Verdana" w:eastAsia="Verdana" w:hAnsi="Verdana" w:cs="Verdana"/>
          <w:bCs/>
          <w:i/>
          <w:sz w:val="15"/>
          <w:szCs w:val="15"/>
        </w:rPr>
        <w:t>ou</w:t>
      </w:r>
      <w:proofErr w:type="spellEnd"/>
      <w:r w:rsidRPr="007F3108">
        <w:rPr>
          <w:rFonts w:ascii="Verdana" w:eastAsia="Verdana" w:hAnsi="Verdana" w:cs="Verdana"/>
          <w:bCs/>
          <w:sz w:val="15"/>
          <w:szCs w:val="15"/>
        </w:rPr>
        <w:t xml:space="preserve"> </w:t>
      </w:r>
      <w:hyperlink r:id="rId9" w:history="1">
        <w:r w:rsidRPr="007F3108">
          <w:rPr>
            <w:rStyle w:val="Hyperlink"/>
            <w:rFonts w:ascii="Verdana" w:eastAsia="Verdana" w:hAnsi="Verdana" w:cs="Verdana"/>
            <w:bCs/>
            <w:color w:val="1155CC"/>
            <w:sz w:val="15"/>
            <w:szCs w:val="15"/>
          </w:rPr>
          <w:t>smission@haverhillbgc.org</w:t>
        </w:r>
      </w:hyperlink>
    </w:p>
    <w:p w14:paraId="41B068BB" w14:textId="77777777" w:rsidR="007F3108" w:rsidRPr="007F3108" w:rsidRDefault="007F3108" w:rsidP="007F310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5"/>
          <w:szCs w:val="15"/>
        </w:rPr>
      </w:pPr>
      <w:r w:rsidRPr="007F3108">
        <w:rPr>
          <w:rFonts w:ascii="Verdana" w:eastAsia="Verdana" w:hAnsi="Verdana" w:cs="Verdana"/>
          <w:sz w:val="15"/>
          <w:szCs w:val="15"/>
        </w:rPr>
        <w:t xml:space="preserve">Este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pós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horário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de aula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oferece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acadêmica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recreação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por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meio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com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lição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de casa,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programação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acadêmica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artes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, STEAM,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artesanato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ginástica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, Triple Play, Sala de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jogos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ação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positiva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, e um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dedicado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 xml:space="preserve"> </w:t>
      </w:r>
      <w:proofErr w:type="gramStart"/>
      <w:r w:rsidRPr="007F3108">
        <w:rPr>
          <w:rFonts w:ascii="Verdana" w:eastAsia="Verdana" w:hAnsi="Verdana" w:cs="Verdana"/>
          <w:sz w:val="15"/>
          <w:szCs w:val="15"/>
        </w:rPr>
        <w:t>a</w:t>
      </w:r>
      <w:proofErr w:type="gramEnd"/>
      <w:r w:rsidRPr="007F310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F3108">
        <w:rPr>
          <w:rFonts w:ascii="Verdana" w:eastAsia="Verdana" w:hAnsi="Verdana" w:cs="Verdana"/>
          <w:sz w:val="15"/>
          <w:szCs w:val="15"/>
        </w:rPr>
        <w:t>adolescentes</w:t>
      </w:r>
      <w:proofErr w:type="spellEnd"/>
      <w:r w:rsidRPr="007F3108">
        <w:rPr>
          <w:rFonts w:ascii="Verdana" w:eastAsia="Verdana" w:hAnsi="Verdana" w:cs="Verdana"/>
          <w:sz w:val="15"/>
          <w:szCs w:val="15"/>
        </w:rPr>
        <w:t>.</w:t>
      </w:r>
      <w:bookmarkEnd w:id="2"/>
      <w:r w:rsidRPr="007F3108">
        <w:rPr>
          <w:rFonts w:ascii="Verdana" w:eastAsia="Verdana" w:hAnsi="Verdana" w:cs="Verdana"/>
          <w:sz w:val="15"/>
          <w:szCs w:val="15"/>
        </w:rPr>
        <w:t xml:space="preserve"> </w:t>
      </w:r>
      <w:bookmarkEnd w:id="3"/>
      <w:bookmarkEnd w:id="4"/>
    </w:p>
    <w:p w14:paraId="36C83C21" w14:textId="77777777" w:rsidR="00704D93" w:rsidRPr="00EA7382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5"/>
          <w:szCs w:val="15"/>
        </w:rPr>
      </w:pPr>
    </w:p>
    <w:p w14:paraId="0CA7D5E7" w14:textId="77777777" w:rsidR="00EA7382" w:rsidRPr="00EA7382" w:rsidRDefault="00EA7382" w:rsidP="00EA7382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5"/>
          <w:szCs w:val="15"/>
        </w:rPr>
      </w:pPr>
      <w:bookmarkStart w:id="5" w:name="_Hlk115863755"/>
      <w:r w:rsidRPr="00EA7382">
        <w:rPr>
          <w:rFonts w:ascii="Verdana" w:eastAsia="Verdana" w:hAnsi="Verdana" w:cs="Verdana"/>
          <w:b/>
          <w:sz w:val="15"/>
          <w:szCs w:val="15"/>
        </w:rPr>
        <w:t xml:space="preserve">HPS Discovery Club </w:t>
      </w:r>
    </w:p>
    <w:p w14:paraId="1DC5B039" w14:textId="77777777" w:rsidR="00EA7382" w:rsidRPr="00EA7382" w:rsidRDefault="00EA7382" w:rsidP="00EA7382">
      <w:pPr>
        <w:ind w:left="270" w:right="270"/>
        <w:jc w:val="center"/>
        <w:rPr>
          <w:rFonts w:ascii="Verdana" w:eastAsia="Verdana" w:hAnsi="Verdana" w:cs="Verdana"/>
          <w:sz w:val="15"/>
          <w:szCs w:val="15"/>
        </w:rPr>
      </w:pPr>
      <w:proofErr w:type="spellStart"/>
      <w:r w:rsidRPr="00EA7382">
        <w:rPr>
          <w:rFonts w:ascii="Verdana" w:eastAsia="Verdana" w:hAnsi="Verdana" w:cs="Verdana"/>
          <w:b/>
          <w:bCs/>
          <w:i/>
          <w:color w:val="000000" w:themeColor="text1"/>
          <w:sz w:val="15"/>
          <w:szCs w:val="15"/>
        </w:rPr>
        <w:t>Contato</w:t>
      </w:r>
      <w:proofErr w:type="spellEnd"/>
      <w:r w:rsidRPr="00EA7382">
        <w:rPr>
          <w:rFonts w:ascii="Verdana" w:eastAsia="Verdana" w:hAnsi="Verdana" w:cs="Verdana"/>
          <w:b/>
          <w:bCs/>
          <w:i/>
          <w:color w:val="000000" w:themeColor="text1"/>
          <w:sz w:val="15"/>
          <w:szCs w:val="15"/>
        </w:rPr>
        <w:t>:</w:t>
      </w:r>
      <w:r w:rsidRPr="00EA7382">
        <w:rPr>
          <w:rFonts w:ascii="Verdana" w:eastAsia="Verdana" w:hAnsi="Verdana" w:cs="Verdana"/>
          <w:bCs/>
          <w:color w:val="000000" w:themeColor="text1"/>
          <w:sz w:val="15"/>
          <w:szCs w:val="15"/>
        </w:rPr>
        <w:t xml:space="preserve"> </w:t>
      </w:r>
      <w:r w:rsidRPr="00EA7382">
        <w:rPr>
          <w:rFonts w:ascii="Verdana" w:eastAsia="Verdana" w:hAnsi="Verdana" w:cs="Verdana"/>
          <w:bCs/>
          <w:i/>
          <w:color w:val="000000" w:themeColor="text1"/>
          <w:sz w:val="15"/>
          <w:szCs w:val="15"/>
        </w:rPr>
        <w:t xml:space="preserve">Denise Johnson, </w:t>
      </w:r>
      <w:proofErr w:type="spellStart"/>
      <w:r w:rsidRPr="00EA7382">
        <w:rPr>
          <w:rFonts w:ascii="Verdana" w:eastAsia="Verdana" w:hAnsi="Verdana" w:cs="Verdana"/>
          <w:bCs/>
          <w:i/>
          <w:color w:val="000000" w:themeColor="text1"/>
          <w:sz w:val="15"/>
          <w:szCs w:val="15"/>
        </w:rPr>
        <w:t>Diretora</w:t>
      </w:r>
      <w:proofErr w:type="spellEnd"/>
      <w:r w:rsidRPr="00EA7382">
        <w:rPr>
          <w:rFonts w:ascii="Verdana" w:eastAsia="Verdana" w:hAnsi="Verdana" w:cs="Verdana"/>
          <w:bCs/>
          <w:i/>
          <w:color w:val="000000" w:themeColor="text1"/>
          <w:sz w:val="15"/>
          <w:szCs w:val="15"/>
        </w:rPr>
        <w:t>, no 978-420-1954</w:t>
      </w:r>
      <w:r w:rsidRPr="00EA7382">
        <w:rPr>
          <w:rFonts w:ascii="Verdana" w:eastAsia="Verdana" w:hAnsi="Verdana" w:cs="Verdana"/>
          <w:bCs/>
          <w:color w:val="000000" w:themeColor="text1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bCs/>
          <w:i/>
          <w:color w:val="000000" w:themeColor="text1"/>
          <w:sz w:val="15"/>
          <w:szCs w:val="15"/>
        </w:rPr>
        <w:t>ou</w:t>
      </w:r>
      <w:proofErr w:type="spellEnd"/>
      <w:r w:rsidRPr="00EA7382">
        <w:rPr>
          <w:rFonts w:ascii="Verdana" w:eastAsia="Verdana" w:hAnsi="Verdana" w:cs="Verdana"/>
          <w:bCs/>
          <w:color w:val="000000" w:themeColor="text1"/>
          <w:sz w:val="15"/>
          <w:szCs w:val="15"/>
        </w:rPr>
        <w:t xml:space="preserve"> </w:t>
      </w:r>
      <w:hyperlink r:id="rId10">
        <w:r w:rsidRPr="00EA7382">
          <w:rPr>
            <w:rFonts w:ascii="Verdana" w:eastAsia="Verdana" w:hAnsi="Verdana" w:cs="Verdana"/>
            <w:color w:val="1155CC"/>
            <w:sz w:val="15"/>
            <w:szCs w:val="15"/>
            <w:u w:val="single"/>
          </w:rPr>
          <w:t>djohnson@haverhill-ps.org</w:t>
        </w:r>
      </w:hyperlink>
    </w:p>
    <w:p w14:paraId="4406421D" w14:textId="77777777" w:rsidR="00EA7382" w:rsidRPr="00EA7382" w:rsidRDefault="00EA7382" w:rsidP="00EA7382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5"/>
          <w:szCs w:val="15"/>
        </w:rPr>
      </w:pPr>
      <w:proofErr w:type="spellStart"/>
      <w:r w:rsidRPr="00EA7382">
        <w:rPr>
          <w:rFonts w:ascii="Verdana" w:eastAsia="Verdana" w:hAnsi="Verdana" w:cs="Verdana"/>
          <w:sz w:val="15"/>
          <w:szCs w:val="15"/>
        </w:rPr>
        <w:t>Esse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tem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como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foco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prover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acadêmica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e social,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bem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como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enriquecimento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alunos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que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estão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economicamente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em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situação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desvantagem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ou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têm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outros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fatores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risco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. </w:t>
      </w:r>
      <w:proofErr w:type="gramStart"/>
      <w:r w:rsidRPr="00EA7382">
        <w:rPr>
          <w:rFonts w:ascii="Verdana" w:eastAsia="Verdana" w:hAnsi="Verdana" w:cs="Verdana"/>
          <w:sz w:val="15"/>
          <w:szCs w:val="15"/>
        </w:rPr>
        <w:t>A</w:t>
      </w:r>
      <w:proofErr w:type="gram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intenção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é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ajudar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a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nivelar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o campo de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possibilidades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para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esses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alunos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para que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eles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possam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experimentar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oportunidades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que de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outra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forma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não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teriam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>.</w:t>
      </w:r>
    </w:p>
    <w:bookmarkEnd w:id="5"/>
    <w:p w14:paraId="3176441C" w14:textId="77777777" w:rsidR="00704D93" w:rsidRPr="00EA7382" w:rsidRDefault="00704D93" w:rsidP="00F0718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5"/>
          <w:szCs w:val="15"/>
        </w:rPr>
      </w:pPr>
    </w:p>
    <w:p w14:paraId="682A3DBE" w14:textId="77777777" w:rsidR="00EA7382" w:rsidRPr="00EA7382" w:rsidRDefault="00EA7382" w:rsidP="00EA7382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6" w:name="_Hlk115869870"/>
      <w:bookmarkStart w:id="7" w:name="_Hlk115863770"/>
      <w:r w:rsidRPr="00EA7382">
        <w:rPr>
          <w:rFonts w:ascii="Verdana" w:eastAsia="Verdana" w:hAnsi="Verdana" w:cs="Verdana"/>
          <w:b/>
          <w:sz w:val="15"/>
          <w:szCs w:val="15"/>
        </w:rPr>
        <w:t xml:space="preserve">YMCA </w:t>
      </w:r>
    </w:p>
    <w:p w14:paraId="378F9809" w14:textId="77777777" w:rsidR="00EA7382" w:rsidRPr="00EA7382" w:rsidRDefault="00EA7382" w:rsidP="00EA7382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5"/>
          <w:szCs w:val="15"/>
        </w:rPr>
      </w:pPr>
      <w:proofErr w:type="spellStart"/>
      <w:r w:rsidRPr="00EA7382">
        <w:rPr>
          <w:rFonts w:ascii="Verdana" w:eastAsia="Verdana" w:hAnsi="Verdana" w:cs="Verdana"/>
          <w:b/>
          <w:bCs/>
          <w:i/>
          <w:sz w:val="15"/>
          <w:szCs w:val="15"/>
        </w:rPr>
        <w:t>Contato</w:t>
      </w:r>
      <w:proofErr w:type="spellEnd"/>
      <w:r w:rsidRPr="00EA7382">
        <w:rPr>
          <w:rFonts w:ascii="Verdana" w:eastAsia="Verdana" w:hAnsi="Verdana" w:cs="Verdana"/>
          <w:bCs/>
          <w:sz w:val="15"/>
          <w:szCs w:val="15"/>
        </w:rPr>
        <w:t xml:space="preserve">: </w:t>
      </w:r>
      <w:r w:rsidRPr="00EA7382">
        <w:rPr>
          <w:rFonts w:ascii="Verdana" w:eastAsia="Verdana" w:hAnsi="Verdana" w:cs="Verdana"/>
          <w:bCs/>
          <w:i/>
          <w:sz w:val="15"/>
          <w:szCs w:val="15"/>
        </w:rPr>
        <w:t xml:space="preserve">Cathy Wolf, </w:t>
      </w:r>
      <w:proofErr w:type="spellStart"/>
      <w:r w:rsidRPr="00EA7382">
        <w:rPr>
          <w:rFonts w:ascii="Verdana" w:eastAsia="Verdana" w:hAnsi="Verdana" w:cs="Verdana"/>
          <w:bCs/>
          <w:i/>
          <w:sz w:val="15"/>
          <w:szCs w:val="15"/>
        </w:rPr>
        <w:t>Diretora</w:t>
      </w:r>
      <w:proofErr w:type="spellEnd"/>
      <w:r w:rsidRPr="00EA7382">
        <w:rPr>
          <w:rFonts w:ascii="Verdana" w:eastAsia="Verdana" w:hAnsi="Verdana" w:cs="Verdana"/>
          <w:bCs/>
          <w:i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bCs/>
          <w:i/>
          <w:sz w:val="15"/>
          <w:szCs w:val="15"/>
        </w:rPr>
        <w:t>sênior</w:t>
      </w:r>
      <w:proofErr w:type="spellEnd"/>
      <w:r w:rsidRPr="00EA7382">
        <w:rPr>
          <w:rFonts w:ascii="Verdana" w:eastAsia="Verdana" w:hAnsi="Verdana" w:cs="Verdana"/>
          <w:bCs/>
          <w:i/>
          <w:sz w:val="15"/>
          <w:szCs w:val="15"/>
        </w:rPr>
        <w:t xml:space="preserve"> de </w:t>
      </w:r>
      <w:proofErr w:type="spellStart"/>
      <w:r w:rsidRPr="00EA7382">
        <w:rPr>
          <w:rFonts w:ascii="Verdana" w:eastAsia="Verdana" w:hAnsi="Verdana" w:cs="Verdana"/>
          <w:bCs/>
          <w:i/>
          <w:sz w:val="15"/>
          <w:szCs w:val="15"/>
        </w:rPr>
        <w:t>cuidados</w:t>
      </w:r>
      <w:proofErr w:type="spellEnd"/>
      <w:r w:rsidRPr="00EA7382">
        <w:rPr>
          <w:rFonts w:ascii="Verdana" w:eastAsia="Verdana" w:hAnsi="Verdana" w:cs="Verdana"/>
          <w:bCs/>
          <w:i/>
          <w:sz w:val="15"/>
          <w:szCs w:val="15"/>
        </w:rPr>
        <w:t xml:space="preserve"> para </w:t>
      </w:r>
      <w:proofErr w:type="spellStart"/>
      <w:r w:rsidRPr="00EA7382">
        <w:rPr>
          <w:rFonts w:ascii="Verdana" w:eastAsia="Verdana" w:hAnsi="Verdana" w:cs="Verdana"/>
          <w:bCs/>
          <w:i/>
          <w:sz w:val="15"/>
          <w:szCs w:val="15"/>
        </w:rPr>
        <w:t>crianças</w:t>
      </w:r>
      <w:proofErr w:type="spellEnd"/>
      <w:r w:rsidRPr="00EA7382">
        <w:rPr>
          <w:rFonts w:ascii="Verdana" w:eastAsia="Verdana" w:hAnsi="Verdana" w:cs="Verdana"/>
          <w:bCs/>
          <w:i/>
          <w:sz w:val="15"/>
          <w:szCs w:val="15"/>
        </w:rPr>
        <w:t xml:space="preserve">, no 978-478-5009 </w:t>
      </w:r>
      <w:proofErr w:type="spellStart"/>
      <w:r w:rsidRPr="00EA7382">
        <w:rPr>
          <w:rFonts w:ascii="Verdana" w:eastAsia="Verdana" w:hAnsi="Verdana" w:cs="Verdana"/>
          <w:bCs/>
          <w:i/>
          <w:sz w:val="15"/>
          <w:szCs w:val="15"/>
        </w:rPr>
        <w:t>ou</w:t>
      </w:r>
      <w:proofErr w:type="spellEnd"/>
      <w:r w:rsidRPr="00EA7382">
        <w:rPr>
          <w:rFonts w:ascii="Verdana" w:eastAsia="Verdana" w:hAnsi="Verdana" w:cs="Verdana"/>
          <w:bCs/>
          <w:sz w:val="15"/>
          <w:szCs w:val="15"/>
        </w:rPr>
        <w:t xml:space="preserve"> </w:t>
      </w:r>
      <w:hyperlink r:id="rId11">
        <w:r w:rsidRPr="00EA7382">
          <w:rPr>
            <w:rFonts w:ascii="Verdana" w:eastAsia="Verdana" w:hAnsi="Verdana" w:cs="Verdana"/>
            <w:color w:val="1155CC"/>
            <w:sz w:val="15"/>
            <w:szCs w:val="15"/>
            <w:u w:val="single"/>
          </w:rPr>
          <w:t>wolfc@northshoreymca.org</w:t>
        </w:r>
      </w:hyperlink>
    </w:p>
    <w:p w14:paraId="1AC86E55" w14:textId="77777777" w:rsidR="00EA7382" w:rsidRPr="00EA7382" w:rsidRDefault="00EA7382" w:rsidP="00EA7382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5"/>
          <w:szCs w:val="15"/>
        </w:rPr>
      </w:pPr>
      <w:r w:rsidRPr="00EA7382">
        <w:rPr>
          <w:rFonts w:ascii="Verdana" w:eastAsia="Verdana" w:hAnsi="Verdana" w:cs="Verdana"/>
          <w:sz w:val="15"/>
          <w:szCs w:val="15"/>
        </w:rPr>
        <w:t xml:space="preserve">O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gramStart"/>
      <w:r w:rsidRPr="00EA7382">
        <w:rPr>
          <w:rFonts w:ascii="Verdana" w:eastAsia="Verdana" w:hAnsi="Verdana" w:cs="Verdana"/>
          <w:sz w:val="15"/>
          <w:szCs w:val="15"/>
        </w:rPr>
        <w:t>para antes</w:t>
      </w:r>
      <w:proofErr w:type="gramEnd"/>
      <w:r w:rsidRPr="00EA7382">
        <w:rPr>
          <w:rFonts w:ascii="Verdana" w:eastAsia="Verdana" w:hAnsi="Verdana" w:cs="Verdana"/>
          <w:sz w:val="15"/>
          <w:szCs w:val="15"/>
        </w:rPr>
        <w:t>/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depois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da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escola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oferece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um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ambiente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estruturado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que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inclui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interessantes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STEAM, tempo para a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lição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de casa,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artes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artesanatos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alimentação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saudável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atividade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física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>/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enriquecimentos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como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esportes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zumba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instrução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arte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. As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crianças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matriculadas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recebem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afiliação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gratuita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para o YMCA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Jovens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>.</w:t>
      </w:r>
      <w:bookmarkEnd w:id="6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</w:p>
    <w:bookmarkEnd w:id="7"/>
    <w:p w14:paraId="2AB86D93" w14:textId="77777777" w:rsidR="004C5A19" w:rsidRPr="00EA7382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5"/>
          <w:szCs w:val="15"/>
        </w:rPr>
      </w:pPr>
    </w:p>
    <w:p w14:paraId="342A9D1F" w14:textId="77777777" w:rsidR="00EA7382" w:rsidRPr="00EA7382" w:rsidRDefault="00EA7382" w:rsidP="00EA7382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8" w:name="_Hlk115863784"/>
      <w:r w:rsidRPr="00EA7382">
        <w:rPr>
          <w:rFonts w:ascii="Verdana" w:eastAsia="Verdana" w:hAnsi="Verdana" w:cs="Verdana"/>
          <w:b/>
          <w:sz w:val="15"/>
          <w:szCs w:val="15"/>
        </w:rPr>
        <w:t xml:space="preserve">YWCA </w:t>
      </w:r>
    </w:p>
    <w:p w14:paraId="61DA6BB4" w14:textId="77777777" w:rsidR="00EA7382" w:rsidRPr="00EA7382" w:rsidRDefault="00EA7382" w:rsidP="00EA7382">
      <w:pPr>
        <w:widowControl w:val="0"/>
        <w:spacing w:line="240" w:lineRule="auto"/>
        <w:ind w:left="270" w:right="270"/>
        <w:jc w:val="center"/>
        <w:rPr>
          <w:rStyle w:val="Hyperlink"/>
          <w:rFonts w:ascii="Verdana" w:eastAsia="Verdana" w:hAnsi="Verdana" w:cs="Verdana"/>
          <w:bCs/>
          <w:sz w:val="15"/>
          <w:szCs w:val="15"/>
        </w:rPr>
      </w:pPr>
      <w:proofErr w:type="spellStart"/>
      <w:r w:rsidRPr="00EA7382">
        <w:rPr>
          <w:rFonts w:ascii="Verdana" w:eastAsia="Verdana" w:hAnsi="Verdana" w:cs="Verdana"/>
          <w:b/>
          <w:bCs/>
          <w:sz w:val="15"/>
          <w:szCs w:val="15"/>
        </w:rPr>
        <w:t>Contato</w:t>
      </w:r>
      <w:proofErr w:type="spellEnd"/>
      <w:r w:rsidRPr="00EA7382">
        <w:rPr>
          <w:rFonts w:ascii="Verdana" w:eastAsia="Verdana" w:hAnsi="Verdana" w:cs="Verdana"/>
          <w:b/>
          <w:bCs/>
          <w:sz w:val="15"/>
          <w:szCs w:val="15"/>
        </w:rPr>
        <w:t>:</w:t>
      </w:r>
      <w:r w:rsidRPr="00EA7382">
        <w:rPr>
          <w:rFonts w:ascii="Verdana" w:eastAsia="Verdana" w:hAnsi="Verdana" w:cs="Verdana"/>
          <w:bCs/>
          <w:sz w:val="15"/>
          <w:szCs w:val="15"/>
        </w:rPr>
        <w:t xml:space="preserve">  </w:t>
      </w:r>
      <w:r w:rsidRPr="00EA7382">
        <w:rPr>
          <w:rFonts w:ascii="Verdana" w:eastAsia="Verdana" w:hAnsi="Verdana" w:cs="Verdana"/>
          <w:bCs/>
          <w:i/>
          <w:sz w:val="15"/>
          <w:szCs w:val="15"/>
        </w:rPr>
        <w:t xml:space="preserve">Amy De Simone no 978-374-6121 </w:t>
      </w:r>
      <w:proofErr w:type="spellStart"/>
      <w:r w:rsidRPr="00EA7382">
        <w:rPr>
          <w:rFonts w:ascii="Verdana" w:eastAsia="Verdana" w:hAnsi="Verdana" w:cs="Verdana"/>
          <w:bCs/>
          <w:i/>
          <w:sz w:val="15"/>
          <w:szCs w:val="15"/>
        </w:rPr>
        <w:t>ou</w:t>
      </w:r>
      <w:proofErr w:type="spellEnd"/>
      <w:r w:rsidRPr="00EA7382">
        <w:rPr>
          <w:rFonts w:ascii="Verdana" w:eastAsia="Verdana" w:hAnsi="Verdana" w:cs="Verdana"/>
          <w:bCs/>
          <w:i/>
          <w:sz w:val="15"/>
          <w:szCs w:val="15"/>
        </w:rPr>
        <w:t xml:space="preserve"> </w:t>
      </w:r>
      <w:hyperlink r:id="rId12" w:history="1">
        <w:r w:rsidRPr="00EA7382">
          <w:rPr>
            <w:rStyle w:val="Hyperlink"/>
            <w:rFonts w:ascii="Verdana" w:eastAsia="Verdana" w:hAnsi="Verdana" w:cs="Verdana"/>
            <w:bCs/>
            <w:sz w:val="15"/>
            <w:szCs w:val="15"/>
          </w:rPr>
          <w:t>www.ywcahaverhill.org</w:t>
        </w:r>
      </w:hyperlink>
    </w:p>
    <w:p w14:paraId="1362B022" w14:textId="77777777" w:rsidR="00EA7382" w:rsidRPr="00EA7382" w:rsidRDefault="00EA7382" w:rsidP="00EA7382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15"/>
          <w:szCs w:val="15"/>
        </w:rPr>
      </w:pPr>
      <w:r w:rsidRPr="00EA7382">
        <w:rPr>
          <w:rFonts w:ascii="Verdana" w:eastAsia="Verdana" w:hAnsi="Verdana" w:cs="Verdana"/>
          <w:sz w:val="15"/>
          <w:szCs w:val="15"/>
        </w:rPr>
        <w:t xml:space="preserve">A YWCA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oferece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um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ambiente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seguro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enriquecedor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divertido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para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crianças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de 5 a 13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anos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.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Isso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inclui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com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lição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de casa,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enriquecimento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acadêmico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tecnologia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científica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engenharia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matemáticas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criatividade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artística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jogos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ar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livre.</w:t>
      </w:r>
    </w:p>
    <w:bookmarkEnd w:id="8"/>
    <w:p w14:paraId="678D2B40" w14:textId="7DBFCCA1" w:rsidR="008F0B3D" w:rsidRPr="00EA7382" w:rsidRDefault="008F0B3D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5"/>
          <w:szCs w:val="15"/>
        </w:rPr>
      </w:pPr>
    </w:p>
    <w:p w14:paraId="34E580CC" w14:textId="77777777" w:rsidR="00EA7382" w:rsidRPr="00EA7382" w:rsidRDefault="00EA7382" w:rsidP="00EA7382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9" w:name="_Hlk115863796"/>
      <w:r w:rsidRPr="00EA7382">
        <w:rPr>
          <w:rFonts w:ascii="Verdana" w:eastAsia="Verdana" w:hAnsi="Verdana" w:cs="Verdana"/>
          <w:b/>
          <w:sz w:val="15"/>
          <w:szCs w:val="15"/>
        </w:rPr>
        <w:t xml:space="preserve">Wood School </w:t>
      </w:r>
    </w:p>
    <w:p w14:paraId="638AEE0B" w14:textId="77777777" w:rsidR="00EA7382" w:rsidRPr="00EA7382" w:rsidRDefault="00EA7382" w:rsidP="00EA7382">
      <w:pPr>
        <w:widowControl w:val="0"/>
        <w:spacing w:line="240" w:lineRule="auto"/>
        <w:ind w:left="270" w:right="270"/>
        <w:jc w:val="center"/>
        <w:rPr>
          <w:sz w:val="15"/>
          <w:szCs w:val="15"/>
        </w:rPr>
      </w:pPr>
      <w:bookmarkStart w:id="10" w:name="_Hlk115881570"/>
      <w:proofErr w:type="spellStart"/>
      <w:r w:rsidRPr="00EA7382">
        <w:rPr>
          <w:rFonts w:ascii="Verdana" w:eastAsia="Verdana" w:hAnsi="Verdana" w:cs="Verdana"/>
          <w:b/>
          <w:bCs/>
          <w:sz w:val="15"/>
          <w:szCs w:val="15"/>
        </w:rPr>
        <w:t>Contato</w:t>
      </w:r>
      <w:proofErr w:type="spellEnd"/>
      <w:r w:rsidRPr="00EA7382">
        <w:rPr>
          <w:rFonts w:ascii="Verdana" w:eastAsia="Verdana" w:hAnsi="Verdana" w:cs="Verdana"/>
          <w:b/>
          <w:bCs/>
          <w:sz w:val="15"/>
          <w:szCs w:val="15"/>
        </w:rPr>
        <w:t>:</w:t>
      </w:r>
      <w:r w:rsidRPr="00EA7382">
        <w:rPr>
          <w:rFonts w:ascii="Verdana" w:eastAsia="Verdana" w:hAnsi="Verdana" w:cs="Verdana"/>
          <w:bCs/>
          <w:i/>
          <w:sz w:val="15"/>
          <w:szCs w:val="15"/>
        </w:rPr>
        <w:t xml:space="preserve"> Gina Moynihan no 978-374-3467 </w:t>
      </w:r>
      <w:proofErr w:type="spellStart"/>
      <w:r w:rsidRPr="00EA7382">
        <w:rPr>
          <w:rFonts w:ascii="Verdana" w:eastAsia="Verdana" w:hAnsi="Verdana" w:cs="Verdana"/>
          <w:bCs/>
          <w:i/>
          <w:sz w:val="15"/>
          <w:szCs w:val="15"/>
        </w:rPr>
        <w:t>ou</w:t>
      </w:r>
      <w:proofErr w:type="spellEnd"/>
      <w:r w:rsidRPr="00EA7382">
        <w:rPr>
          <w:rFonts w:ascii="Verdana" w:eastAsia="Verdana" w:hAnsi="Verdana" w:cs="Verdana"/>
          <w:bCs/>
          <w:i/>
          <w:sz w:val="15"/>
          <w:szCs w:val="15"/>
        </w:rPr>
        <w:t xml:space="preserve"> </w:t>
      </w:r>
      <w:hyperlink r:id="rId13" w:history="1">
        <w:r w:rsidRPr="00EA7382">
          <w:rPr>
            <w:rStyle w:val="Hyperlink"/>
            <w:rFonts w:ascii="Verdana" w:eastAsia="Verdana" w:hAnsi="Verdana" w:cs="Verdana"/>
            <w:bCs/>
            <w:sz w:val="15"/>
            <w:szCs w:val="15"/>
          </w:rPr>
          <w:t>gmoynihan@cityofhaverhill.com</w:t>
        </w:r>
      </w:hyperlink>
      <w:r w:rsidRPr="00EA7382">
        <w:rPr>
          <w:sz w:val="15"/>
          <w:szCs w:val="15"/>
        </w:rPr>
        <w:t xml:space="preserve"> </w:t>
      </w:r>
    </w:p>
    <w:p w14:paraId="63DB1754" w14:textId="77777777" w:rsidR="00EA7382" w:rsidRPr="00EA7382" w:rsidRDefault="00EA7382" w:rsidP="00EA7382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5"/>
          <w:szCs w:val="15"/>
        </w:rPr>
      </w:pPr>
      <w:r w:rsidRPr="00EA7382">
        <w:rPr>
          <w:rFonts w:ascii="Verdana" w:eastAsia="Verdana" w:hAnsi="Verdana" w:cs="Verdana"/>
          <w:sz w:val="15"/>
          <w:szCs w:val="15"/>
        </w:rPr>
        <w:t xml:space="preserve">Wood School é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uma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unidade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licenciada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EEC de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gramStart"/>
      <w:r w:rsidRPr="00EA7382">
        <w:rPr>
          <w:rFonts w:ascii="Verdana" w:eastAsia="Verdana" w:hAnsi="Verdana" w:cs="Verdana"/>
          <w:sz w:val="15"/>
          <w:szCs w:val="15"/>
        </w:rPr>
        <w:t>para antes</w:t>
      </w:r>
      <w:proofErr w:type="gramEnd"/>
      <w:r w:rsidRPr="00EA738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depois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da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escola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para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alunos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de 1</w:t>
      </w:r>
      <w:r w:rsidRPr="00EA7382">
        <w:rPr>
          <w:rFonts w:ascii="Verdana" w:eastAsia="Verdana" w:hAnsi="Verdana" w:cs="Verdana"/>
          <w:sz w:val="15"/>
          <w:szCs w:val="15"/>
          <w:vertAlign w:val="superscript"/>
        </w:rPr>
        <w:t>a</w:t>
      </w:r>
      <w:r w:rsidRPr="00EA7382">
        <w:rPr>
          <w:rFonts w:ascii="Verdana" w:eastAsia="Verdana" w:hAnsi="Verdana" w:cs="Verdana"/>
          <w:sz w:val="15"/>
          <w:szCs w:val="15"/>
        </w:rPr>
        <w:t xml:space="preserve"> à 8</w:t>
      </w:r>
      <w:r w:rsidRPr="00EA7382">
        <w:rPr>
          <w:rFonts w:ascii="Verdana" w:eastAsia="Verdana" w:hAnsi="Verdana" w:cs="Verdana"/>
          <w:sz w:val="15"/>
          <w:szCs w:val="15"/>
          <w:vertAlign w:val="superscript"/>
        </w:rPr>
        <w:t>a</w:t>
      </w:r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série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e é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operada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pelo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Departamento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Serviços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Humanos de Haverhill. São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oferecidos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alunos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artes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artesanatos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esportes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jogos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com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lição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de casa. </w:t>
      </w:r>
    </w:p>
    <w:bookmarkEnd w:id="9"/>
    <w:bookmarkEnd w:id="10"/>
    <w:p w14:paraId="44DCA572" w14:textId="77777777" w:rsidR="00704D93" w:rsidRPr="00EA7382" w:rsidRDefault="00704D9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5"/>
          <w:szCs w:val="15"/>
        </w:rPr>
      </w:pPr>
    </w:p>
    <w:p w14:paraId="43FB72B3" w14:textId="77777777" w:rsidR="00EA7382" w:rsidRPr="00EA7382" w:rsidRDefault="00EA7382" w:rsidP="00EA7382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11" w:name="_Hlk115864261"/>
      <w:r w:rsidRPr="00EA7382">
        <w:rPr>
          <w:rFonts w:ascii="Verdana" w:eastAsia="Verdana" w:hAnsi="Verdana" w:cs="Verdana"/>
          <w:b/>
          <w:sz w:val="15"/>
          <w:szCs w:val="15"/>
        </w:rPr>
        <w:t xml:space="preserve">Youth Empower House </w:t>
      </w:r>
    </w:p>
    <w:p w14:paraId="206C17FE" w14:textId="77777777" w:rsidR="00EA7382" w:rsidRPr="00EA7382" w:rsidRDefault="00EA7382" w:rsidP="00EA7382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5"/>
          <w:szCs w:val="15"/>
        </w:rPr>
      </w:pPr>
      <w:proofErr w:type="spellStart"/>
      <w:r w:rsidRPr="00EA7382">
        <w:rPr>
          <w:rFonts w:ascii="Verdana" w:eastAsia="Verdana" w:hAnsi="Verdana" w:cs="Verdana"/>
          <w:b/>
          <w:bCs/>
          <w:i/>
          <w:sz w:val="15"/>
          <w:szCs w:val="15"/>
        </w:rPr>
        <w:t>Contato</w:t>
      </w:r>
      <w:proofErr w:type="spellEnd"/>
      <w:r w:rsidRPr="00EA7382">
        <w:rPr>
          <w:rFonts w:ascii="Verdana" w:eastAsia="Verdana" w:hAnsi="Verdana" w:cs="Verdana"/>
          <w:b/>
          <w:bCs/>
          <w:i/>
          <w:sz w:val="15"/>
          <w:szCs w:val="15"/>
        </w:rPr>
        <w:t>:</w:t>
      </w:r>
      <w:r w:rsidRPr="00EA7382">
        <w:rPr>
          <w:rFonts w:ascii="Verdana" w:eastAsia="Verdana" w:hAnsi="Verdana" w:cs="Verdana"/>
          <w:bCs/>
          <w:sz w:val="15"/>
          <w:szCs w:val="15"/>
        </w:rPr>
        <w:t xml:space="preserve"> </w:t>
      </w:r>
      <w:r w:rsidRPr="00EA7382">
        <w:rPr>
          <w:rFonts w:ascii="Verdana" w:eastAsia="Verdana" w:hAnsi="Verdana" w:cs="Verdana"/>
          <w:bCs/>
          <w:i/>
          <w:color w:val="212529"/>
          <w:sz w:val="15"/>
          <w:szCs w:val="15"/>
          <w:highlight w:val="white"/>
        </w:rPr>
        <w:t xml:space="preserve">Dianna Casado no 978-372-0771 </w:t>
      </w:r>
      <w:proofErr w:type="spellStart"/>
      <w:r w:rsidRPr="00EA7382">
        <w:rPr>
          <w:rFonts w:ascii="Verdana" w:eastAsia="Verdana" w:hAnsi="Verdana" w:cs="Verdana"/>
          <w:bCs/>
          <w:i/>
          <w:color w:val="212529"/>
          <w:sz w:val="15"/>
          <w:szCs w:val="15"/>
          <w:highlight w:val="white"/>
        </w:rPr>
        <w:t>ou</w:t>
      </w:r>
      <w:proofErr w:type="spellEnd"/>
      <w:r w:rsidRPr="00EA7382">
        <w:rPr>
          <w:rFonts w:ascii="Verdana" w:eastAsia="Verdana" w:hAnsi="Verdana" w:cs="Verdana"/>
          <w:bCs/>
          <w:color w:val="212529"/>
          <w:sz w:val="15"/>
          <w:szCs w:val="15"/>
          <w:highlight w:val="white"/>
        </w:rPr>
        <w:t xml:space="preserve"> </w:t>
      </w:r>
      <w:hyperlink r:id="rId14" w:history="1">
        <w:r w:rsidRPr="00EA7382">
          <w:rPr>
            <w:rStyle w:val="Hyperlink"/>
            <w:rFonts w:ascii="Verdana" w:eastAsia="Verdana" w:hAnsi="Verdana" w:cs="Verdana"/>
            <w:bCs/>
            <w:sz w:val="15"/>
            <w:szCs w:val="15"/>
            <w:highlight w:val="white"/>
          </w:rPr>
          <w:t>dcasado@yeh.center</w:t>
        </w:r>
      </w:hyperlink>
    </w:p>
    <w:p w14:paraId="6DE13261" w14:textId="77777777" w:rsidR="00EA7382" w:rsidRPr="00EA7382" w:rsidRDefault="00EA7382" w:rsidP="00EA7382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5"/>
          <w:szCs w:val="15"/>
        </w:rPr>
      </w:pPr>
      <w:r w:rsidRPr="00EA7382">
        <w:rPr>
          <w:rFonts w:ascii="Verdana" w:eastAsia="Verdana" w:hAnsi="Verdana" w:cs="Verdana"/>
          <w:sz w:val="15"/>
          <w:szCs w:val="15"/>
        </w:rPr>
        <w:t xml:space="preserve">A YEH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oferece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programas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qualidade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fora da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escola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acessíveis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para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crianças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de Haverhill.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enriquecedoras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inspiradoras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incluem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STEM,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esportes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artes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muito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mais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capacitam-os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a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ter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sucesso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na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escola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na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vida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em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suas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futuras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EA7382">
        <w:rPr>
          <w:rFonts w:ascii="Verdana" w:eastAsia="Verdana" w:hAnsi="Verdana" w:cs="Verdana"/>
          <w:sz w:val="15"/>
          <w:szCs w:val="15"/>
        </w:rPr>
        <w:t>carreiras</w:t>
      </w:r>
      <w:proofErr w:type="spellEnd"/>
      <w:r w:rsidRPr="00EA7382">
        <w:rPr>
          <w:rFonts w:ascii="Verdana" w:eastAsia="Verdana" w:hAnsi="Verdana" w:cs="Verdana"/>
          <w:sz w:val="15"/>
          <w:szCs w:val="15"/>
        </w:rPr>
        <w:t>.</w:t>
      </w: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EA7382" w:rsidRPr="00C86353" w14:paraId="7CBAC428" w14:textId="77777777" w:rsidTr="00A4125E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11"/>
          <w:p w14:paraId="7B134631" w14:textId="34B2A84C" w:rsidR="00EA7382" w:rsidRPr="00A4125E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Programa</w:t>
            </w:r>
            <w:proofErr w:type="spellEnd"/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2B0B95A8" w:rsidR="00EA7382" w:rsidRPr="00A4125E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Horário</w:t>
            </w:r>
            <w:proofErr w:type="spellEnd"/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1F29BCA3" w:rsidR="00EA7382" w:rsidRPr="00A4125E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08337A1C" w:rsidR="00EA7382" w:rsidRPr="00A4125E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Serviço</w:t>
            </w:r>
            <w:proofErr w:type="spellEnd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Alimentação</w:t>
            </w:r>
            <w:proofErr w:type="spellEnd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6CA94B9C" w:rsidR="00EA7382" w:rsidRPr="00A4125E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Transporte</w:t>
            </w:r>
            <w:proofErr w:type="spellEnd"/>
          </w:p>
        </w:tc>
      </w:tr>
      <w:tr w:rsidR="00EA7382" w:rsidRPr="00C86353" w14:paraId="01EED0D7" w14:textId="77777777" w:rsidTr="00A4125E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EA7382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EA7382" w:rsidRPr="000E6323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1E858B3A" w:rsidR="00EA7382" w:rsidRPr="007138C4" w:rsidRDefault="00EA7382" w:rsidP="00EA7382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18h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45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0CC060EC" w:rsidR="00EA7382" w:rsidRPr="007138C4" w:rsidRDefault="00EA7382" w:rsidP="00EA7382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$250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ano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46250B80" w:rsidR="00EA7382" w:rsidRPr="007138C4" w:rsidRDefault="00EA7382" w:rsidP="00EA7382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C066" w14:textId="77777777" w:rsidR="00EA7382" w:rsidRPr="002A422B" w:rsidRDefault="00EA7382" w:rsidP="00EA7382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escola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ônibus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</w:p>
          <w:p w14:paraId="1A6DD0C5" w14:textId="10CDFD46" w:rsidR="00EA7382" w:rsidRPr="007138C4" w:rsidRDefault="00EA7382" w:rsidP="00EA7382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PM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</w:tr>
      <w:tr w:rsidR="00EA7382" w:rsidRPr="00C86353" w14:paraId="2DCD0177" w14:textId="77777777" w:rsidTr="00A4125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EA7382" w:rsidRPr="00C86353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31C976FB" w:rsidR="00EA7382" w:rsidRPr="009E1132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7h15 – 8h15</w:t>
            </w:r>
          </w:p>
          <w:p w14:paraId="13EE449A" w14:textId="793A18C5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</w:t>
            </w:r>
            <w:r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16h45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21DD6309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Sem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custo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Ano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escolar 2022-2023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6B4BC42D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Lanche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4859EC7D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17h15 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segunda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à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quinta</w:t>
            </w:r>
            <w:proofErr w:type="spellEnd"/>
          </w:p>
        </w:tc>
      </w:tr>
      <w:tr w:rsidR="00EA7382" w:rsidRPr="00C86353" w14:paraId="26932055" w14:textId="77777777" w:rsidTr="00A4125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EA7382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39B94067" w14:textId="5816D92B" w:rsidR="00EA7382" w:rsidRPr="009C3DDA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9C3DDA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81 Winter Street</w:t>
            </w:r>
          </w:p>
          <w:p w14:paraId="278D8A25" w14:textId="493A1FA4" w:rsidR="00EA7382" w:rsidRPr="000E6323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5D9E475A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7h00 – 8h30</w:t>
            </w:r>
          </w:p>
          <w:p w14:paraId="2AD3D45A" w14:textId="29CEA800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18h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0320" w14:textId="77777777" w:rsidR="00EA7382" w:rsidRPr="002A422B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$81/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para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e $148/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wk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para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</w:p>
          <w:p w14:paraId="0E45E168" w14:textId="77777777" w:rsidR="00EA7382" w:rsidRPr="002A422B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Escala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varia </w:t>
            </w:r>
          </w:p>
          <w:p w14:paraId="0B2C9861" w14:textId="29E51325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Voucher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estadual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255E3" w14:textId="77777777" w:rsidR="00EA7382" w:rsidRPr="002A422B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Café 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</w:p>
          <w:p w14:paraId="17A3B401" w14:textId="0C35CDC5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Janta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C2C03" w14:textId="77777777" w:rsidR="00EA7382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deixam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62815F41" w14:textId="77777777" w:rsidR="00EA7382" w:rsidRPr="002A422B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Tarde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0D663F32" w14:textId="0723AC0D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EA7382" w:rsidRPr="00C86353" w14:paraId="68F9DD56" w14:textId="77777777" w:rsidTr="00A4125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EA7382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EA7382" w:rsidRPr="000E6323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EA7382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0DEBF982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14h:45 – 18h00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3EB34" w14:textId="77777777" w:rsidR="00EA7382" w:rsidRPr="002A422B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$24/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dia</w:t>
            </w:r>
            <w:proofErr w:type="spellEnd"/>
          </w:p>
          <w:p w14:paraId="0CE2D56D" w14:textId="77777777" w:rsidR="00EA7382" w:rsidRPr="002A422B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Escala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varia </w:t>
            </w:r>
          </w:p>
          <w:p w14:paraId="1B1ED182" w14:textId="75227E87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Voucher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estadual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C904" w14:textId="77777777" w:rsidR="00EA7382" w:rsidRPr="002A422B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8583448" w14:textId="58C58D32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Lanche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C642" w14:textId="77777777" w:rsidR="00EA7382" w:rsidRDefault="00EA7382" w:rsidP="00EA7382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escola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ônibus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3ADA6FA5" w14:textId="19FF95A4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</w:p>
        </w:tc>
      </w:tr>
      <w:tr w:rsidR="00EA7382" w:rsidRPr="00C86353" w14:paraId="65026490" w14:textId="77777777" w:rsidTr="00A4125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EA7382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EA7382" w:rsidRPr="000E6323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7447C223" w:rsidR="00EA7382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7h00 – 8h30</w:t>
            </w:r>
          </w:p>
          <w:p w14:paraId="4A8E094E" w14:textId="315F9B8C" w:rsidR="00EA7382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 – 17h30</w:t>
            </w:r>
          </w:p>
          <w:p w14:paraId="04B9B0B4" w14:textId="513DCA7D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0FB5" w14:textId="77777777" w:rsidR="00EA7382" w:rsidRPr="002A422B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-$5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>, $25/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62BCABDA" w14:textId="66BB7103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-13/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$65/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B6FC4" w14:textId="77777777" w:rsidR="00EA7382" w:rsidRPr="002A422B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B19A874" w14:textId="288B9689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Não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é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fornecido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08934" w14:textId="77777777" w:rsidR="00EA7382" w:rsidRPr="002A422B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Transporte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ida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e volta é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oferecido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para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algumas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escolas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22605750" w14:textId="651C6C33" w:rsidR="00EA7382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Tarde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</w:p>
        </w:tc>
      </w:tr>
      <w:tr w:rsidR="00EA7382" w:rsidRPr="00C86353" w14:paraId="7D582CFA" w14:textId="77777777" w:rsidTr="00A4125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EA7382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EA7382" w:rsidRPr="000E6323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150945A4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h30 –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17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>h30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1FC170EF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$22.50/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7E685990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Lanch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48F222A2" w:rsidR="00EA7382" w:rsidRPr="007138C4" w:rsidRDefault="00EA7382" w:rsidP="00EA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Disponível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matrícula</w:t>
            </w:r>
            <w:proofErr w:type="spellEnd"/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9B59" w14:textId="77777777" w:rsidR="00051D50" w:rsidRDefault="00051D50" w:rsidP="009B471C">
      <w:pPr>
        <w:spacing w:line="240" w:lineRule="auto"/>
      </w:pPr>
      <w:r>
        <w:separator/>
      </w:r>
    </w:p>
  </w:endnote>
  <w:endnote w:type="continuationSeparator" w:id="0">
    <w:p w14:paraId="7678B81B" w14:textId="77777777" w:rsidR="00051D50" w:rsidRDefault="00051D50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B754" w14:textId="77777777" w:rsidR="00051D50" w:rsidRDefault="00051D50" w:rsidP="009B471C">
      <w:pPr>
        <w:spacing w:line="240" w:lineRule="auto"/>
      </w:pPr>
      <w:r>
        <w:separator/>
      </w:r>
    </w:p>
  </w:footnote>
  <w:footnote w:type="continuationSeparator" w:id="0">
    <w:p w14:paraId="5D805E98" w14:textId="77777777" w:rsidR="00051D50" w:rsidRDefault="00051D50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6"/>
    <w:rsid w:val="00051D50"/>
    <w:rsid w:val="000835E0"/>
    <w:rsid w:val="0009675F"/>
    <w:rsid w:val="000A5D3F"/>
    <w:rsid w:val="000E6323"/>
    <w:rsid w:val="00106AD1"/>
    <w:rsid w:val="001106A0"/>
    <w:rsid w:val="0014314B"/>
    <w:rsid w:val="001C22AB"/>
    <w:rsid w:val="001D3EEF"/>
    <w:rsid w:val="00223C2C"/>
    <w:rsid w:val="002768F9"/>
    <w:rsid w:val="00284738"/>
    <w:rsid w:val="002B0694"/>
    <w:rsid w:val="002E58DD"/>
    <w:rsid w:val="00302E46"/>
    <w:rsid w:val="003B54CD"/>
    <w:rsid w:val="00452AA7"/>
    <w:rsid w:val="004532BB"/>
    <w:rsid w:val="004950D3"/>
    <w:rsid w:val="004C5A19"/>
    <w:rsid w:val="004E7AFD"/>
    <w:rsid w:val="0053630D"/>
    <w:rsid w:val="005C24FF"/>
    <w:rsid w:val="00637A5F"/>
    <w:rsid w:val="006558F2"/>
    <w:rsid w:val="006819AA"/>
    <w:rsid w:val="006B6CEF"/>
    <w:rsid w:val="006D31C7"/>
    <w:rsid w:val="006E08B1"/>
    <w:rsid w:val="00704D93"/>
    <w:rsid w:val="00712D22"/>
    <w:rsid w:val="007138C4"/>
    <w:rsid w:val="00754A68"/>
    <w:rsid w:val="007F3108"/>
    <w:rsid w:val="007F7A1C"/>
    <w:rsid w:val="008A42D4"/>
    <w:rsid w:val="008C4766"/>
    <w:rsid w:val="008F0B3D"/>
    <w:rsid w:val="0090252D"/>
    <w:rsid w:val="00934EC9"/>
    <w:rsid w:val="00971317"/>
    <w:rsid w:val="009B471C"/>
    <w:rsid w:val="009C3DDA"/>
    <w:rsid w:val="00A1112D"/>
    <w:rsid w:val="00A31BB0"/>
    <w:rsid w:val="00A4125E"/>
    <w:rsid w:val="00A540DF"/>
    <w:rsid w:val="00A81194"/>
    <w:rsid w:val="00AC329E"/>
    <w:rsid w:val="00B4771E"/>
    <w:rsid w:val="00B53E08"/>
    <w:rsid w:val="00B82DBC"/>
    <w:rsid w:val="00BF75DF"/>
    <w:rsid w:val="00C5007E"/>
    <w:rsid w:val="00C51DAE"/>
    <w:rsid w:val="00C63D9C"/>
    <w:rsid w:val="00C77163"/>
    <w:rsid w:val="00C86353"/>
    <w:rsid w:val="00CD12D7"/>
    <w:rsid w:val="00D20A0D"/>
    <w:rsid w:val="00D343BB"/>
    <w:rsid w:val="00D608A7"/>
    <w:rsid w:val="00D86D5B"/>
    <w:rsid w:val="00D952A7"/>
    <w:rsid w:val="00DD2E5C"/>
    <w:rsid w:val="00E30B27"/>
    <w:rsid w:val="00E41E89"/>
    <w:rsid w:val="00EA7382"/>
    <w:rsid w:val="00F05A13"/>
    <w:rsid w:val="00F07183"/>
    <w:rsid w:val="00F13D66"/>
    <w:rsid w:val="00F24155"/>
    <w:rsid w:val="00F40A6D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moynihan@cityofhaverhi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hyperlink" Target="mailto:dcasado@yeh.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676D57-3C9A-4EA1-989A-F28A2142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Katia Morris</cp:lastModifiedBy>
  <cp:revision>8</cp:revision>
  <cp:lastPrinted>2022-09-06T14:48:00Z</cp:lastPrinted>
  <dcterms:created xsi:type="dcterms:W3CDTF">2022-09-06T16:10:00Z</dcterms:created>
  <dcterms:modified xsi:type="dcterms:W3CDTF">2022-10-06T03:51:00Z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f60cc4c90261d08f271caa5034eae33bfa96528bd7be75532aba1052d4e4c619</vt:lpwstr>
  </property>
</Properties>
</file>